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B6D" w:rsidRPr="001E49EC" w:rsidRDefault="001C5B10" w:rsidP="004F1B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142D5D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4F1B6D" w:rsidRPr="001E49EC">
        <w:rPr>
          <w:rFonts w:ascii="Times New Roman" w:hAnsi="Times New Roman" w:cs="Times New Roman"/>
          <w:b/>
          <w:sz w:val="28"/>
          <w:szCs w:val="28"/>
        </w:rPr>
        <w:t xml:space="preserve">Ярцевского окружного Совета депутатов «Об утверждении Положения о бюджетном процессе в муниципальном образовании «Ярцевский муниципальный округ» Смоленской области» </w:t>
      </w:r>
    </w:p>
    <w:p w:rsidR="004F1B6D" w:rsidRDefault="004F1B6D" w:rsidP="004F1B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0A6D" w:rsidRPr="00A20B3E" w:rsidRDefault="00CD0A6D" w:rsidP="00CD0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A20B3E">
        <w:rPr>
          <w:rFonts w:ascii="Times New Roman" w:hAnsi="Times New Roman" w:cs="Times New Roman"/>
          <w:sz w:val="28"/>
          <w:szCs w:val="28"/>
        </w:rPr>
        <w:t xml:space="preserve">Заключение на проект решения Ярцевского окружного Совета депутатов </w:t>
      </w:r>
      <w:r w:rsidRPr="001E49EC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в муниципальном образовании «Ярцевский муниципальный округ» Смоленской области» </w:t>
      </w:r>
      <w:r w:rsidRPr="00A20B3E">
        <w:rPr>
          <w:rFonts w:ascii="Times New Roman" w:hAnsi="Times New Roman" w:cs="Times New Roman"/>
          <w:sz w:val="28"/>
          <w:szCs w:val="28"/>
        </w:rPr>
        <w:t xml:space="preserve">подготовлено в соответствии с </w:t>
      </w:r>
      <w:r w:rsidRPr="00367E6A">
        <w:rPr>
          <w:rFonts w:ascii="Times New Roman" w:hAnsi="Times New Roman" w:cs="Times New Roman"/>
          <w:sz w:val="28"/>
          <w:szCs w:val="28"/>
        </w:rPr>
        <w:t>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</w:t>
      </w:r>
      <w:proofErr w:type="gramEnd"/>
      <w:r w:rsidRPr="00367E6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67E6A">
        <w:rPr>
          <w:rFonts w:ascii="Times New Roman" w:hAnsi="Times New Roman" w:cs="Times New Roman"/>
          <w:sz w:val="28"/>
          <w:szCs w:val="28"/>
        </w:rPr>
        <w:t>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E6A">
        <w:rPr>
          <w:rFonts w:ascii="Times New Roman" w:hAnsi="Times New Roman" w:cs="Times New Roman"/>
          <w:sz w:val="28"/>
          <w:szCs w:val="28"/>
        </w:rPr>
        <w:t xml:space="preserve"> </w:t>
      </w:r>
      <w:r w:rsidRPr="00A20B3E">
        <w:rPr>
          <w:rFonts w:ascii="Times New Roman" w:hAnsi="Times New Roman" w:cs="Times New Roman"/>
          <w:sz w:val="28"/>
          <w:szCs w:val="28"/>
        </w:rPr>
        <w:t>Положением о Контрольно-ревизионной комиссии муниципального образования «Ярцевский район» Смоленской области, утвержденным  решением</w:t>
      </w:r>
      <w:r w:rsidRPr="00A20B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0B3E">
        <w:rPr>
          <w:rFonts w:ascii="Times New Roman" w:hAnsi="Times New Roman" w:cs="Times New Roman"/>
          <w:sz w:val="28"/>
          <w:szCs w:val="28"/>
        </w:rPr>
        <w:t>Ярцевского районного Совета депутатов от 25.08.2021 № 78, Бюджетным кодексом Российской Федерации.</w:t>
      </w:r>
      <w:proofErr w:type="gramEnd"/>
    </w:p>
    <w:p w:rsidR="00CD0A6D" w:rsidRDefault="00CD0A6D" w:rsidP="00CD0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B3E">
        <w:rPr>
          <w:rFonts w:ascii="Times New Roman" w:hAnsi="Times New Roman" w:cs="Times New Roman"/>
          <w:sz w:val="28"/>
          <w:szCs w:val="28"/>
        </w:rPr>
        <w:t xml:space="preserve">Проект решения Ярцевского окружного Совета депутатов </w:t>
      </w:r>
      <w:r w:rsidRPr="001E49EC">
        <w:rPr>
          <w:rFonts w:ascii="Times New Roman" w:hAnsi="Times New Roman" w:cs="Times New Roman"/>
          <w:sz w:val="28"/>
          <w:szCs w:val="28"/>
        </w:rPr>
        <w:t>«Об утверждении Положения о бюджетном процессе в муниципальном образовании «Ярцевский муниципальный округ» Смоленской области» (далее - проект решения)</w:t>
      </w:r>
      <w:r w:rsidRPr="00A20B3E">
        <w:rPr>
          <w:rFonts w:ascii="Times New Roman" w:hAnsi="Times New Roman" w:cs="Times New Roman"/>
          <w:sz w:val="28"/>
          <w:szCs w:val="28"/>
        </w:rPr>
        <w:t xml:space="preserve"> разработан Финансовым управлением Администрации муниципального образования «Ярцевский район» Смоленской области и представлен в Контрольно-ревизионную комиссию для проведения экспертизы. Одновременно с проектом решения представлена пояснительная записка.</w:t>
      </w:r>
    </w:p>
    <w:p w:rsidR="00646620" w:rsidRPr="00A20B3E" w:rsidRDefault="00646620" w:rsidP="00CD0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D0A6D" w:rsidRPr="00A20B3E" w:rsidRDefault="00CD0A6D" w:rsidP="00CD0A6D">
      <w:pPr>
        <w:pStyle w:val="a4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B3E">
        <w:rPr>
          <w:rFonts w:ascii="Times New Roman" w:hAnsi="Times New Roman" w:cs="Times New Roman"/>
          <w:b/>
          <w:sz w:val="28"/>
          <w:szCs w:val="28"/>
        </w:rPr>
        <w:t>Соответствие представленного проекта требованиям</w:t>
      </w:r>
    </w:p>
    <w:p w:rsidR="00CD0A6D" w:rsidRPr="00A20B3E" w:rsidRDefault="00CD0A6D" w:rsidP="00CD0A6D">
      <w:pPr>
        <w:pStyle w:val="a4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B3E">
        <w:rPr>
          <w:rFonts w:ascii="Times New Roman" w:hAnsi="Times New Roman" w:cs="Times New Roman"/>
          <w:b/>
          <w:sz w:val="28"/>
          <w:szCs w:val="28"/>
        </w:rPr>
        <w:t>действующего законодательства</w:t>
      </w:r>
    </w:p>
    <w:p w:rsidR="00CD0A6D" w:rsidRPr="001E49EC" w:rsidRDefault="00CD0A6D" w:rsidP="00CD0A6D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CD0A6D" w:rsidRDefault="00CD0A6D" w:rsidP="00CD0A6D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B3E">
        <w:rPr>
          <w:rFonts w:ascii="Times New Roman" w:hAnsi="Times New Roman" w:cs="Times New Roman"/>
          <w:sz w:val="28"/>
          <w:szCs w:val="28"/>
        </w:rPr>
        <w:t>Основным законом, устанавливающим общие принципы бюджетного законодательства Российской Федерации, определяющим основы бюджетного процесса, является Бюджетный кодекс Российской Федерации (далее – Бюджетный кодекс РФ).</w:t>
      </w:r>
    </w:p>
    <w:p w:rsidR="00CD0A6D" w:rsidRDefault="00CD0A6D" w:rsidP="00CD0A6D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B3E">
        <w:rPr>
          <w:rFonts w:ascii="Times New Roman" w:hAnsi="Times New Roman" w:cs="Times New Roman"/>
          <w:sz w:val="28"/>
          <w:szCs w:val="28"/>
        </w:rPr>
        <w:t xml:space="preserve">В соответствии с абзацем 9 статьи 6 Бюджетного кодекса РФ, бюджетный процесс - </w:t>
      </w:r>
      <w:r>
        <w:rPr>
          <w:rFonts w:ascii="Times New Roman" w:hAnsi="Times New Roman" w:cs="Times New Roman"/>
          <w:sz w:val="28"/>
          <w:szCs w:val="28"/>
        </w:rPr>
        <w:t>регламентируемая законодательством Российской Федерации деятельность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бюджетов, утверждению и исполнению бюджетов, контролю за их исполнением, осуществлению бюджетного учета, составлению, внешней проверке, рассмотрению и утверждению бюджетной отчетности</w:t>
      </w:r>
      <w:r w:rsidRPr="00A20B3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D0A6D" w:rsidRPr="00367E6A" w:rsidRDefault="00CD0A6D" w:rsidP="00CD0A6D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7E6A">
        <w:rPr>
          <w:rFonts w:ascii="Times New Roman" w:hAnsi="Times New Roman" w:cs="Times New Roman"/>
          <w:sz w:val="28"/>
          <w:szCs w:val="28"/>
        </w:rPr>
        <w:lastRenderedPageBreak/>
        <w:t>КРК Ярцевского района отмечает, что представленный проект решения соответствует нормам Бюджетного кодекса РФ и отражает соблюдение основных принципов бюджетной системы Российской Федерации. Принятие проекта находится в компетенции Ярцевского окружного Совета депутатов, предложений и замечаний по данному проекту решения не имеется.</w:t>
      </w:r>
    </w:p>
    <w:p w:rsidR="00CD0A6D" w:rsidRPr="001E49EC" w:rsidRDefault="00CD0A6D" w:rsidP="00CD0A6D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9EC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1E49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E49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E49EC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1E49EC">
        <w:rPr>
          <w:rFonts w:ascii="Times New Roman" w:hAnsi="Times New Roman" w:cs="Times New Roman"/>
          <w:sz w:val="28"/>
          <w:szCs w:val="28"/>
        </w:rPr>
        <w:t>, Контрольно-ревизионная комиссия муниципального образования «Ярцевский рай</w:t>
      </w:r>
      <w:r w:rsidR="00646620">
        <w:rPr>
          <w:rFonts w:ascii="Times New Roman" w:hAnsi="Times New Roman" w:cs="Times New Roman"/>
          <w:sz w:val="28"/>
          <w:szCs w:val="28"/>
        </w:rPr>
        <w:t>он» Смоленской области рекомендовала</w:t>
      </w:r>
      <w:r w:rsidRPr="001E49EC">
        <w:rPr>
          <w:rFonts w:ascii="Times New Roman" w:hAnsi="Times New Roman" w:cs="Times New Roman"/>
          <w:sz w:val="28"/>
          <w:szCs w:val="28"/>
        </w:rPr>
        <w:t xml:space="preserve"> Ярцевскому окружному Совету депутатов принять данный проект решения. </w:t>
      </w:r>
    </w:p>
    <w:p w:rsidR="00CD0A6D" w:rsidRPr="001E49EC" w:rsidRDefault="00CD0A6D" w:rsidP="00CD0A6D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560D5E" w:rsidRPr="008D17DC" w:rsidRDefault="00560D5E" w:rsidP="00560D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D5D">
        <w:rPr>
          <w:rFonts w:ascii="Times New Roman" w:hAnsi="Times New Roman" w:cs="Times New Roman"/>
          <w:b/>
          <w:noProof/>
          <w:sz w:val="28"/>
          <w:szCs w:val="28"/>
        </w:rPr>
        <w:t xml:space="preserve">Информация о результатах экспертизы 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Pr="008D17DC">
        <w:rPr>
          <w:rFonts w:ascii="Times New Roman" w:hAnsi="Times New Roman" w:cs="Times New Roman"/>
          <w:b/>
          <w:sz w:val="28"/>
          <w:szCs w:val="28"/>
        </w:rPr>
        <w:t>на проект решения Ярцевского окружного Совета депутатов «</w:t>
      </w:r>
      <w:r w:rsidRPr="008D17DC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Порядка формирования и использования бюджетных ассигнований муниципального дорожного фонда муниципального образования «Ярцевский муниципальный округ» Смоленской области</w:t>
      </w:r>
      <w:r w:rsidRPr="008D17DC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560D5E" w:rsidRPr="008D17DC" w:rsidRDefault="00560D5E" w:rsidP="00560D5E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560D5E" w:rsidRPr="008D17DC" w:rsidRDefault="00560D5E" w:rsidP="00560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8D17DC">
        <w:rPr>
          <w:rFonts w:ascii="Times New Roman" w:hAnsi="Times New Roman" w:cs="Times New Roman"/>
          <w:sz w:val="28"/>
          <w:szCs w:val="28"/>
        </w:rPr>
        <w:t>Заключение на проект решения Ярцевского окружного Совета депутатов «</w:t>
      </w:r>
      <w:r w:rsidRPr="00E1457F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Порядка формирования и использования бюджетных ассигнований муниципального дорожного фонда муниципального образования «Ярцевский муниципальный округ»  Смоленской области</w:t>
      </w:r>
      <w:r w:rsidRPr="008D17DC">
        <w:rPr>
          <w:rFonts w:ascii="Times New Roman" w:hAnsi="Times New Roman" w:cs="Times New Roman"/>
          <w:sz w:val="28"/>
          <w:szCs w:val="28"/>
        </w:rPr>
        <w:t>» подготовлено в соответствии с 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 наделением</w:t>
      </w:r>
      <w:proofErr w:type="gramEnd"/>
      <w:r w:rsidRPr="008D17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17DC">
        <w:rPr>
          <w:rFonts w:ascii="Times New Roman" w:hAnsi="Times New Roman" w:cs="Times New Roman"/>
          <w:sz w:val="28"/>
          <w:szCs w:val="28"/>
        </w:rPr>
        <w:t>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Положением о Контрольно-ревизионной комиссии муниципального образования «Ярцевский район» Смоленской области, утвержденным  решением</w:t>
      </w:r>
      <w:r w:rsidRPr="008D17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7DC">
        <w:rPr>
          <w:rFonts w:ascii="Times New Roman" w:hAnsi="Times New Roman" w:cs="Times New Roman"/>
          <w:sz w:val="28"/>
          <w:szCs w:val="28"/>
        </w:rPr>
        <w:t>Ярцевского районного Совета депутатов от 25.08.2021 № 78, Бюджетным кодексом Российской Федерации.</w:t>
      </w:r>
      <w:proofErr w:type="gramEnd"/>
    </w:p>
    <w:p w:rsidR="00560D5E" w:rsidRPr="008D17DC" w:rsidRDefault="00560D5E" w:rsidP="00560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D17DC">
        <w:rPr>
          <w:rFonts w:ascii="Times New Roman" w:hAnsi="Times New Roman" w:cs="Times New Roman"/>
          <w:sz w:val="28"/>
          <w:szCs w:val="28"/>
        </w:rPr>
        <w:t>Проект решения Ярцевского окружного Совета депутатов «</w:t>
      </w:r>
      <w:r w:rsidRPr="008D17DC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Порядка формирования и использования бюджетных ассигнований муниципального дорожного фонда муниципального образования «Ярцевский муниципальный округ»  Смоленской области</w:t>
      </w:r>
      <w:r w:rsidRPr="008D17DC">
        <w:rPr>
          <w:rFonts w:ascii="Times New Roman" w:hAnsi="Times New Roman" w:cs="Times New Roman"/>
          <w:sz w:val="28"/>
          <w:szCs w:val="28"/>
        </w:rPr>
        <w:t>» (далее - проект решения</w:t>
      </w:r>
      <w:r>
        <w:rPr>
          <w:rFonts w:ascii="Times New Roman" w:hAnsi="Times New Roman" w:cs="Times New Roman"/>
          <w:sz w:val="28"/>
          <w:szCs w:val="28"/>
        </w:rPr>
        <w:t>, Порядок</w:t>
      </w:r>
      <w:r w:rsidRPr="008D17DC">
        <w:rPr>
          <w:rFonts w:ascii="Times New Roman" w:hAnsi="Times New Roman" w:cs="Times New Roman"/>
          <w:sz w:val="28"/>
          <w:szCs w:val="28"/>
        </w:rPr>
        <w:t>) разработан Финансовым управлением Администрации муниципального образования «Ярцевский район» Смоленской области и представлен в Контрольно-ревизионную комиссию для проведения экспертизы. Одновременно с проектом решения представлена пояснительная записка.</w:t>
      </w:r>
    </w:p>
    <w:p w:rsidR="00560D5E" w:rsidRDefault="00560D5E" w:rsidP="00560D5E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560D5E" w:rsidRDefault="00560D5E" w:rsidP="00560D5E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560D5E" w:rsidRPr="008D17DC" w:rsidRDefault="00560D5E" w:rsidP="00560D5E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560D5E" w:rsidRPr="008D17DC" w:rsidRDefault="00560D5E" w:rsidP="00560D5E">
      <w:pPr>
        <w:pStyle w:val="a4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7DC">
        <w:rPr>
          <w:rFonts w:ascii="Times New Roman" w:hAnsi="Times New Roman" w:cs="Times New Roman"/>
          <w:b/>
          <w:sz w:val="28"/>
          <w:szCs w:val="28"/>
        </w:rPr>
        <w:t>Соответствие представленного проекта требованиям</w:t>
      </w:r>
    </w:p>
    <w:p w:rsidR="00560D5E" w:rsidRDefault="00560D5E" w:rsidP="00560D5E">
      <w:pPr>
        <w:pStyle w:val="a4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7DC">
        <w:rPr>
          <w:rFonts w:ascii="Times New Roman" w:hAnsi="Times New Roman" w:cs="Times New Roman"/>
          <w:b/>
          <w:sz w:val="28"/>
          <w:szCs w:val="28"/>
        </w:rPr>
        <w:lastRenderedPageBreak/>
        <w:t>действующего законодательства</w:t>
      </w:r>
    </w:p>
    <w:p w:rsidR="00560D5E" w:rsidRDefault="00560D5E" w:rsidP="00560D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решения разработан в соответствии с</w:t>
      </w:r>
      <w:r w:rsidRPr="008D17DC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D17DC">
        <w:rPr>
          <w:rFonts w:ascii="Times New Roman" w:hAnsi="Times New Roman" w:cs="Times New Roman"/>
          <w:sz w:val="28"/>
          <w:szCs w:val="28"/>
        </w:rPr>
        <w:t xml:space="preserve"> 5 статьи 179.4 Бюджетного кодекса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17DC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>, в целях реализации пункта 5 части 1 статьи 16. Федерального закона от 06.10.2003 N 131-ФЗ "Об общих принципах организации местного самоуправления в Российской Федерации" с учетом положений Федерального закона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560D5E" w:rsidRDefault="00560D5E" w:rsidP="00560D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данного проекта обеспечит финансовое обеспечение дорожной деятельности в границах муниципального образования в рамках законодательства.</w:t>
      </w:r>
    </w:p>
    <w:p w:rsidR="00560D5E" w:rsidRDefault="00560D5E" w:rsidP="00560D5E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состоит из разделов:</w:t>
      </w:r>
    </w:p>
    <w:p w:rsidR="00560D5E" w:rsidRDefault="00560D5E" w:rsidP="00560D5E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560D5E" w:rsidRDefault="00560D5E" w:rsidP="00560D5E">
      <w:pPr>
        <w:pStyle w:val="a4"/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понятие муниципального дорожного фонда, а также разделом  определено целевое назначение;</w:t>
      </w:r>
    </w:p>
    <w:p w:rsidR="00560D5E" w:rsidRDefault="00560D5E" w:rsidP="00560D5E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формирования дорожного фонда.</w:t>
      </w:r>
    </w:p>
    <w:p w:rsidR="00560D5E" w:rsidRDefault="00560D5E" w:rsidP="00560D5E">
      <w:pPr>
        <w:pStyle w:val="a4"/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разделе определены доходы, за счет которых формируется объем бюджетных ассигнований дорожного фонда, а также порядок его увеличения (уменьшения) в текущем и очередном финансовых годах;</w:t>
      </w:r>
    </w:p>
    <w:p w:rsidR="00560D5E" w:rsidRDefault="00560D5E" w:rsidP="00560D5E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использования средств дорожного фонда.</w:t>
      </w:r>
    </w:p>
    <w:p w:rsidR="00560D5E" w:rsidRDefault="00560D5E" w:rsidP="00560D5E">
      <w:pPr>
        <w:pStyle w:val="a4"/>
        <w:spacing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Определены направления бюджетных ассигнований дорожного фонда;</w:t>
      </w:r>
    </w:p>
    <w:p w:rsidR="00560D5E" w:rsidRPr="008D17DC" w:rsidRDefault="00560D5E" w:rsidP="00560D5E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средств муниципального дорожного фонда.</w:t>
      </w:r>
    </w:p>
    <w:p w:rsidR="00560D5E" w:rsidRPr="008D17DC" w:rsidRDefault="00560D5E" w:rsidP="00560D5E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7DC">
        <w:rPr>
          <w:rFonts w:ascii="Times New Roman" w:hAnsi="Times New Roman" w:cs="Times New Roman"/>
          <w:sz w:val="28"/>
          <w:szCs w:val="28"/>
        </w:rPr>
        <w:t>КРК Ярцевского района отмечает, что представленный проект решения нормам вышеуказанного законодательства не противоречит. Принятие проекта находится в компетенции Ярцевского окружного Совета депутатов, предложений и замечаний по данному проекту решения не имеется.</w:t>
      </w:r>
    </w:p>
    <w:p w:rsidR="00560D5E" w:rsidRPr="008D17DC" w:rsidRDefault="00560D5E" w:rsidP="00560D5E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7DC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8D17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D17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17DC"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 w:rsidRPr="008D17DC">
        <w:rPr>
          <w:rFonts w:ascii="Times New Roman" w:hAnsi="Times New Roman" w:cs="Times New Roman"/>
          <w:sz w:val="28"/>
          <w:szCs w:val="28"/>
        </w:rPr>
        <w:t>, Контрольно-ревизионная комиссия муниципального образования «Ярцевский район» Смоленской области рекоменд</w:t>
      </w:r>
      <w:r>
        <w:rPr>
          <w:rFonts w:ascii="Times New Roman" w:hAnsi="Times New Roman" w:cs="Times New Roman"/>
          <w:sz w:val="28"/>
          <w:szCs w:val="28"/>
        </w:rPr>
        <w:t>овала</w:t>
      </w:r>
      <w:r w:rsidRPr="008D17DC">
        <w:rPr>
          <w:rFonts w:ascii="Times New Roman" w:hAnsi="Times New Roman" w:cs="Times New Roman"/>
          <w:sz w:val="28"/>
          <w:szCs w:val="28"/>
        </w:rPr>
        <w:t xml:space="preserve"> Ярцевскому окружному Совету депутатов принять данный проект решения. </w:t>
      </w:r>
    </w:p>
    <w:p w:rsidR="00560D5E" w:rsidRPr="008D17DC" w:rsidRDefault="00560D5E" w:rsidP="00560D5E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14224" w:rsidRPr="0067234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142D5D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4877EB" w:rsidRPr="008D17DC">
        <w:rPr>
          <w:rFonts w:ascii="Times New Roman" w:hAnsi="Times New Roman" w:cs="Times New Roman"/>
          <w:b/>
          <w:sz w:val="28"/>
          <w:szCs w:val="28"/>
        </w:rPr>
        <w:t>Ярцевского окружного Совета депутатов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депутатов Мушковичского сельского поселения Ярцевского района Смоленской области от 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72344">
        <w:rPr>
          <w:rFonts w:ascii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</w:rPr>
        <w:t>29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«О бюджете Мушковичского сельского поселения Ярцевского района Смоленской области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E14224" w:rsidRPr="00142D5D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14224" w:rsidRPr="0067234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344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</w:t>
      </w:r>
      <w:r w:rsidRPr="00672344">
        <w:rPr>
          <w:rFonts w:ascii="Times New Roman" w:hAnsi="Times New Roman" w:cs="Times New Roman"/>
          <w:sz w:val="28"/>
          <w:szCs w:val="28"/>
        </w:rPr>
        <w:lastRenderedPageBreak/>
        <w:t>ревизионной комиссии Мушковичского сельского поселения Ярцевского района Смоленской области от 28.01.2022 № 1.</w:t>
      </w:r>
    </w:p>
    <w:p w:rsidR="00E14224" w:rsidRPr="0067234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2344">
        <w:rPr>
          <w:rFonts w:ascii="Times New Roman" w:hAnsi="Times New Roman" w:cs="Times New Roman"/>
          <w:sz w:val="28"/>
          <w:szCs w:val="28"/>
        </w:rPr>
        <w:t>Проект решения Совета депутатов Мушковичского сельского поселения «О внесении изменений в решение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2344">
        <w:rPr>
          <w:rFonts w:ascii="Times New Roman" w:hAnsi="Times New Roman" w:cs="Times New Roman"/>
          <w:sz w:val="28"/>
          <w:szCs w:val="28"/>
        </w:rPr>
        <w:t>Совета депутатов Мушковичского сельского поселения Ярцевского района Смоленской области от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2344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2344">
        <w:rPr>
          <w:rFonts w:ascii="Times New Roman" w:hAnsi="Times New Roman" w:cs="Times New Roman"/>
          <w:sz w:val="28"/>
          <w:szCs w:val="28"/>
        </w:rPr>
        <w:t xml:space="preserve"> №29 «О бюджете Мушковичского сельского поселения Ярцевского района Смоленской области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234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7234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672344">
        <w:rPr>
          <w:rFonts w:ascii="Times New Roman" w:hAnsi="Times New Roman" w:cs="Times New Roman"/>
          <w:sz w:val="28"/>
          <w:szCs w:val="28"/>
        </w:rPr>
        <w:t>годов» (далее - проект решения) представлен в Контрольно-ревизионную комиссию для проведения экспертизы.</w:t>
      </w:r>
      <w:proofErr w:type="gramEnd"/>
      <w:r w:rsidRPr="00672344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E14224" w:rsidRDefault="00E14224" w:rsidP="00E142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224" w:rsidRPr="0067234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344"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представленный проект решения разработан с целью </w:t>
      </w:r>
      <w:r>
        <w:rPr>
          <w:rFonts w:ascii="Times New Roman" w:hAnsi="Times New Roman" w:cs="Times New Roman"/>
          <w:sz w:val="28"/>
          <w:szCs w:val="28"/>
        </w:rPr>
        <w:t xml:space="preserve">уточнения доходной и </w:t>
      </w:r>
      <w:r w:rsidRPr="00672344">
        <w:rPr>
          <w:rFonts w:ascii="Times New Roman" w:hAnsi="Times New Roman" w:cs="Times New Roman"/>
          <w:sz w:val="28"/>
          <w:szCs w:val="28"/>
        </w:rPr>
        <w:t>расходной части бюджета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67234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234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A5AE7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A5AE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A5AE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72344">
        <w:rPr>
          <w:rFonts w:ascii="Times New Roman" w:hAnsi="Times New Roman" w:cs="Times New Roman"/>
          <w:sz w:val="28"/>
          <w:szCs w:val="28"/>
        </w:rPr>
        <w:t>.</w:t>
      </w:r>
    </w:p>
    <w:p w:rsidR="00E14224" w:rsidRPr="00E14224" w:rsidRDefault="00E14224" w:rsidP="00E14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 w:cs="Times New Roman"/>
          <w:sz w:val="28"/>
          <w:szCs w:val="28"/>
        </w:rPr>
        <w:t>Решением Совета депутатов Мушковичского сельского поселения от 23.12.2023 №29 (в редакции решений от 25.06.2024 №13; от 17,10.2024 №17) утвержден общий объем доходов в сумме 6 525 292,41 рублей и общий объем расходов в сумме 6 767 539,01 рублей.</w:t>
      </w:r>
    </w:p>
    <w:p w:rsidR="00E14224" w:rsidRPr="00E1422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 w:cs="Times New Roman"/>
          <w:sz w:val="28"/>
          <w:szCs w:val="28"/>
        </w:rPr>
        <w:t>Дефицит бюджета утвержден в сумме 242 246,60 рублей.</w:t>
      </w:r>
    </w:p>
    <w:p w:rsidR="00E14224" w:rsidRPr="00E14224" w:rsidRDefault="00E14224" w:rsidP="00E142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 объем доходной и расходной части бюджета увеличиваются в равнозначной сумме на 160 000,00 рублей и составят 6 685 292,41 рублей и 6 927 539,01 рублей.</w:t>
      </w:r>
    </w:p>
    <w:p w:rsidR="00E14224" w:rsidRP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224" w:rsidRPr="00E14224" w:rsidRDefault="00E14224" w:rsidP="00E14224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 w:rsidRPr="00E14224">
        <w:rPr>
          <w:rFonts w:ascii="Times New Roman" w:hAnsi="Times New Roman"/>
          <w:sz w:val="28"/>
          <w:szCs w:val="28"/>
        </w:rPr>
        <w:t>Предлагаемые изменения доходной части бюджета</w:t>
      </w:r>
    </w:p>
    <w:p w:rsidR="00E14224" w:rsidRPr="00E14224" w:rsidRDefault="00E14224" w:rsidP="00E14224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 w:rsidRPr="00E14224">
        <w:rPr>
          <w:rFonts w:ascii="Times New Roman" w:hAnsi="Times New Roman"/>
          <w:sz w:val="28"/>
          <w:szCs w:val="28"/>
        </w:rPr>
        <w:t>Мушковичского сельского поселения Ярцевского района</w:t>
      </w:r>
    </w:p>
    <w:p w:rsidR="00E14224" w:rsidRPr="00E14224" w:rsidRDefault="00E14224" w:rsidP="00E14224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E14224">
        <w:rPr>
          <w:rFonts w:ascii="Times New Roman" w:hAnsi="Times New Roman"/>
          <w:sz w:val="28"/>
          <w:szCs w:val="28"/>
        </w:rPr>
        <w:t>Смоленской области</w:t>
      </w:r>
    </w:p>
    <w:p w:rsidR="00E14224" w:rsidRP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14224" w:rsidRPr="00E1422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/>
          <w:sz w:val="28"/>
          <w:szCs w:val="28"/>
        </w:rPr>
        <w:t xml:space="preserve"> </w:t>
      </w:r>
      <w:r w:rsidRPr="00E14224">
        <w:rPr>
          <w:rFonts w:ascii="Times New Roman" w:hAnsi="Times New Roman" w:cs="Times New Roman"/>
          <w:sz w:val="28"/>
          <w:szCs w:val="28"/>
        </w:rPr>
        <w:t xml:space="preserve">В целом, доходная часть бюджета увеличивается на сумму </w:t>
      </w:r>
      <w:r w:rsidRPr="00E14224">
        <w:rPr>
          <w:rFonts w:ascii="Times New Roman" w:hAnsi="Times New Roman" w:cs="Times New Roman"/>
          <w:spacing w:val="6"/>
          <w:sz w:val="28"/>
          <w:szCs w:val="28"/>
        </w:rPr>
        <w:t xml:space="preserve">160 000,00 </w:t>
      </w:r>
      <w:r w:rsidRPr="00E14224">
        <w:rPr>
          <w:rFonts w:ascii="Times New Roman" w:hAnsi="Times New Roman" w:cs="Times New Roman"/>
          <w:sz w:val="28"/>
          <w:szCs w:val="28"/>
        </w:rPr>
        <w:t xml:space="preserve">рублей  и составит </w:t>
      </w:r>
      <w:r w:rsidRPr="00E14224">
        <w:rPr>
          <w:rFonts w:ascii="Times New Roman" w:hAnsi="Times New Roman" w:cs="Times New Roman"/>
          <w:spacing w:val="6"/>
          <w:sz w:val="28"/>
          <w:szCs w:val="28"/>
        </w:rPr>
        <w:t>6 685 292,41 р</w:t>
      </w:r>
      <w:r w:rsidRPr="00E14224">
        <w:rPr>
          <w:rFonts w:ascii="Times New Roman" w:hAnsi="Times New Roman" w:cs="Times New Roman"/>
          <w:sz w:val="28"/>
          <w:szCs w:val="28"/>
        </w:rPr>
        <w:t>ублей.</w:t>
      </w:r>
    </w:p>
    <w:p w:rsidR="00E14224" w:rsidRPr="00E1422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75371"/>
      <w:bookmarkStart w:id="1" w:name="_Hlk129788889"/>
      <w:r w:rsidRPr="00E14224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</w:t>
      </w:r>
      <w:bookmarkEnd w:id="0"/>
      <w:r w:rsidRPr="00E14224">
        <w:rPr>
          <w:rFonts w:ascii="Times New Roman" w:hAnsi="Times New Roman" w:cs="Times New Roman"/>
          <w:sz w:val="28"/>
          <w:szCs w:val="28"/>
        </w:rPr>
        <w:t xml:space="preserve"> поступления налога на доходы физических лиц в сумме 160 000,00 рублей.</w:t>
      </w:r>
    </w:p>
    <w:bookmarkEnd w:id="1"/>
    <w:p w:rsidR="00E14224" w:rsidRP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224" w:rsidRP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4224">
        <w:rPr>
          <w:rFonts w:ascii="Times New Roman" w:hAnsi="Times New Roman" w:cs="Times New Roman"/>
          <w:i/>
          <w:sz w:val="28"/>
          <w:szCs w:val="28"/>
        </w:rPr>
        <w:t xml:space="preserve">Информация о доходах бюджета муниципального образования Мушковичского сельского поселения Ярцевского района Смоленской области представлена в таблице     </w:t>
      </w:r>
    </w:p>
    <w:p w:rsidR="00E14224" w:rsidRPr="00E14224" w:rsidRDefault="00E14224" w:rsidP="00E1422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1422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руб.</w:t>
      </w:r>
    </w:p>
    <w:tbl>
      <w:tblPr>
        <w:tblStyle w:val="a3"/>
        <w:tblpPr w:leftFromText="180" w:rightFromText="180" w:vertAnchor="text" w:horzAnchor="margin" w:tblpY="61"/>
        <w:tblW w:w="9750" w:type="dxa"/>
        <w:tblLayout w:type="fixed"/>
        <w:tblLook w:val="04A0"/>
      </w:tblPr>
      <w:tblGrid>
        <w:gridCol w:w="4786"/>
        <w:gridCol w:w="1701"/>
        <w:gridCol w:w="1559"/>
        <w:gridCol w:w="1704"/>
      </w:tblGrid>
      <w:tr w:rsidR="00E14224" w:rsidRPr="00E14224" w:rsidTr="00D52654">
        <w:trPr>
          <w:trHeight w:val="571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E14224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E14224" w:rsidRPr="00E14224" w:rsidRDefault="00E14224" w:rsidP="00D5265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proofErr w:type="spellEnd"/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4224" w:rsidRPr="00E14224" w:rsidTr="00D52654">
        <w:trPr>
          <w:trHeight w:val="258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4224" w:rsidRPr="00E14224" w:rsidTr="00D52654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tabs>
                <w:tab w:val="left" w:pos="450"/>
              </w:tabs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 xml:space="preserve">  Налоговые и неналоговые доходы всего: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1 574 700,00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1 734 700,00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+160 000,00</w:t>
            </w:r>
          </w:p>
        </w:tc>
      </w:tr>
      <w:tr w:rsidR="00E14224" w:rsidRPr="00E14224" w:rsidTr="00D52654">
        <w:trPr>
          <w:trHeight w:val="5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  <w:i/>
              </w:rPr>
            </w:pPr>
            <w:r w:rsidRPr="00E14224">
              <w:rPr>
                <w:rFonts w:ascii="Times New Roman" w:hAnsi="Times New Roman" w:cs="Times New Roman"/>
                <w:i/>
              </w:rPr>
              <w:lastRenderedPageBreak/>
              <w:t xml:space="preserve">Налоговые  доходы, всего: </w:t>
            </w:r>
          </w:p>
          <w:p w:rsidR="00E14224" w:rsidRPr="00E14224" w:rsidRDefault="00E14224" w:rsidP="00D52654">
            <w:pPr>
              <w:rPr>
                <w:rFonts w:ascii="Times New Roman" w:hAnsi="Times New Roman" w:cs="Times New Roman"/>
                <w:i/>
              </w:rPr>
            </w:pPr>
            <w:r w:rsidRPr="00E14224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14224">
              <w:rPr>
                <w:rFonts w:ascii="Times New Roman" w:hAnsi="Times New Roman" w:cs="Times New Roman"/>
                <w:i/>
              </w:rPr>
              <w:t>1 555 900,00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14224">
              <w:rPr>
                <w:rFonts w:ascii="Times New Roman" w:hAnsi="Times New Roman" w:cs="Times New Roman"/>
                <w:i/>
              </w:rPr>
              <w:t>1 715 900,00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E14224">
              <w:rPr>
                <w:rFonts w:ascii="Times New Roman" w:hAnsi="Times New Roman" w:cs="Times New Roman"/>
                <w:i/>
              </w:rPr>
              <w:t>+160 000,00</w:t>
            </w:r>
          </w:p>
        </w:tc>
      </w:tr>
      <w:tr w:rsidR="00E14224" w:rsidRPr="00E14224" w:rsidTr="00D52654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  <w:i/>
              </w:rPr>
            </w:pPr>
            <w:r w:rsidRPr="00E14224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323 500,00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483 500,00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+160 000,00</w:t>
            </w:r>
          </w:p>
        </w:tc>
      </w:tr>
      <w:tr w:rsidR="00E14224" w:rsidRPr="00E14224" w:rsidTr="00D52654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 xml:space="preserve">-налоги на товары (работы и услуги) реализуемые на территории Российской Федерации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524 600,00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524 600,00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-налоги на совокупный доход (единый сельскохозяйственный доход)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 xml:space="preserve">- налог на имущество физических лиц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142 000,00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142 000,00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 xml:space="preserve"> -земельный налог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562 800,00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562 800,00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14224">
              <w:rPr>
                <w:rFonts w:ascii="Times New Roman" w:hAnsi="Times New Roman" w:cs="Times New Roman"/>
                <w:i/>
              </w:rPr>
              <w:t xml:space="preserve"> Неналоговые доходы в том числе: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14224">
              <w:rPr>
                <w:rFonts w:ascii="Times New Roman" w:hAnsi="Times New Roman" w:cs="Times New Roman"/>
                <w:i/>
              </w:rPr>
              <w:t>18 800,00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14224">
              <w:rPr>
                <w:rFonts w:ascii="Times New Roman" w:hAnsi="Times New Roman" w:cs="Times New Roman"/>
                <w:i/>
              </w:rPr>
              <w:t>18 800,00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E14224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E14224" w:rsidRPr="00E14224" w:rsidTr="00D52654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 xml:space="preserve">- </w:t>
            </w:r>
            <w:r w:rsidRPr="00E14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4224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18 800,00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18 800,00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4 950 592,41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4 950 592,41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-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</w:p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4 408 000,00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</w:p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4 408 000,00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 xml:space="preserve">- 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- 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520 000,00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520 000,00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- 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-29 307,59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-29 307,59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6 525 292,41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6 685 292,41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+160 000,00</w:t>
            </w:r>
          </w:p>
        </w:tc>
      </w:tr>
    </w:tbl>
    <w:p w:rsidR="00E14224" w:rsidRP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224" w:rsidRPr="00E14224" w:rsidRDefault="00E14224" w:rsidP="00E14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 w:cs="Times New Roman"/>
          <w:sz w:val="28"/>
          <w:szCs w:val="28"/>
        </w:rPr>
        <w:t>Изменения в расходной части бюджета муниципального образования Мушковичского сельского поселения Ярцевского района</w:t>
      </w:r>
    </w:p>
    <w:p w:rsidR="00E14224" w:rsidRPr="00E14224" w:rsidRDefault="00E14224" w:rsidP="00E142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E14224" w:rsidRPr="00E14224" w:rsidRDefault="00E14224" w:rsidP="00E1422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E14224" w:rsidRPr="00E1422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160 000,00 рублей и составит 6 927 539,01 рублей.</w:t>
      </w:r>
    </w:p>
    <w:p w:rsidR="00E14224" w:rsidRPr="00E1422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 w:cs="Times New Roman"/>
          <w:sz w:val="28"/>
          <w:szCs w:val="28"/>
        </w:rPr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E14224" w:rsidRP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224" w:rsidRP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4224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Мушковичского сельского поселения Ярцевского района Смоленской области представлена в таблице</w:t>
      </w:r>
    </w:p>
    <w:p w:rsidR="00E14224" w:rsidRP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4224" w:rsidRPr="00E14224" w:rsidRDefault="00E14224" w:rsidP="00E1422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E14224">
        <w:rPr>
          <w:rFonts w:ascii="Times New Roman" w:hAnsi="Times New Roman" w:cs="Times New Roman"/>
          <w:i/>
          <w:sz w:val="20"/>
          <w:szCs w:val="20"/>
        </w:rPr>
        <w:t>руб</w:t>
      </w:r>
      <w:proofErr w:type="spellEnd"/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985"/>
        <w:gridCol w:w="1417"/>
        <w:gridCol w:w="1584"/>
      </w:tblGrid>
      <w:tr w:rsidR="00E14224" w:rsidRPr="00E14224" w:rsidTr="00D52654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24" w:rsidRPr="00E14224" w:rsidRDefault="00E14224" w:rsidP="00D526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lastRenderedPageBreak/>
              <w:t>Наименование разделов, подразделов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E14224" w:rsidRPr="00E14224" w:rsidRDefault="00E14224" w:rsidP="00D526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E14224" w:rsidRPr="00E14224" w:rsidRDefault="00E14224" w:rsidP="00D526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224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E14224" w:rsidRPr="00E14224" w:rsidTr="00D52654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2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2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2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2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14224" w:rsidRPr="00E14224" w:rsidTr="00D52654">
        <w:trPr>
          <w:trHeight w:val="19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4 083 405,98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4 217 772,98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+134 367,00</w:t>
            </w:r>
          </w:p>
        </w:tc>
      </w:tr>
      <w:tr w:rsidR="00E14224" w:rsidRPr="00E14224" w:rsidTr="00D52654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1 231 854,97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1 344 087,97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+112 233,00</w:t>
            </w:r>
          </w:p>
        </w:tc>
      </w:tr>
      <w:tr w:rsidR="00E14224" w:rsidRPr="00E14224" w:rsidTr="00D52654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2 653 409,02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2 675 543,02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+22 134,00</w:t>
            </w:r>
          </w:p>
        </w:tc>
      </w:tr>
      <w:tr w:rsidR="00E14224" w:rsidRPr="00E14224" w:rsidTr="00D52654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33 141,99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33 141,99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24" w:rsidRPr="00E14224" w:rsidRDefault="00E14224" w:rsidP="00D526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155 000,00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155 000,00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821 192,08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821 192,08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721 192,08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721 192,08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 другие вопросы в области национальной экономики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4224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1 635 040,95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1 660 673,95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+25 633,00</w:t>
            </w:r>
          </w:p>
        </w:tc>
      </w:tr>
      <w:tr w:rsidR="00E14224" w:rsidRPr="00E14224" w:rsidTr="00D52654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885 815,16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1 045 815,16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+160 000,00</w:t>
            </w:r>
          </w:p>
        </w:tc>
      </w:tr>
      <w:tr w:rsidR="00E14224" w:rsidRPr="00E14224" w:rsidTr="00D52654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749 225,79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614 858,79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-134 367,00</w:t>
            </w:r>
          </w:p>
        </w:tc>
      </w:tr>
      <w:tr w:rsidR="00E14224" w:rsidRPr="00E14224" w:rsidTr="00D52654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24" w:rsidRPr="00E14224" w:rsidRDefault="00E14224" w:rsidP="00D526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224" w:rsidRPr="00E14224" w:rsidRDefault="00E14224" w:rsidP="00D52654">
            <w:pPr>
              <w:spacing w:after="0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6 767 539,01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6 927 539,01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224" w:rsidRPr="00E14224" w:rsidRDefault="00E14224" w:rsidP="00D526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+160 000,00</w:t>
            </w:r>
          </w:p>
        </w:tc>
      </w:tr>
    </w:tbl>
    <w:p w:rsid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224" w:rsidRPr="008B0A16" w:rsidRDefault="00E14224" w:rsidP="00E142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142D5D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142D5D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142D5D">
        <w:rPr>
          <w:rFonts w:ascii="Times New Roman" w:hAnsi="Times New Roman"/>
          <w:bCs/>
          <w:sz w:val="28"/>
          <w:szCs w:val="28"/>
        </w:rPr>
        <w:t>.</w:t>
      </w:r>
    </w:p>
    <w:p w:rsid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D5E" w:rsidRDefault="00560D5E" w:rsidP="00560D5E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14224" w:rsidRPr="008B0A16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A16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8B0A16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8B0A16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4877EB" w:rsidRPr="008D17DC">
        <w:rPr>
          <w:rFonts w:ascii="Times New Roman" w:hAnsi="Times New Roman" w:cs="Times New Roman"/>
          <w:b/>
          <w:sz w:val="28"/>
          <w:szCs w:val="28"/>
        </w:rPr>
        <w:t>Ярцевского окружного Совета депутатов</w:t>
      </w:r>
      <w:r w:rsidR="004877EB" w:rsidRPr="008B0A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A16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решение Совета депутатов Капыревщинского сельского </w:t>
      </w:r>
      <w:r w:rsidRPr="008B0A16">
        <w:rPr>
          <w:rFonts w:ascii="Times New Roman" w:hAnsi="Times New Roman" w:cs="Times New Roman"/>
          <w:b/>
          <w:sz w:val="28"/>
          <w:szCs w:val="28"/>
        </w:rPr>
        <w:lastRenderedPageBreak/>
        <w:t>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</w:t>
      </w:r>
    </w:p>
    <w:p w:rsidR="00E14224" w:rsidRPr="00DA195F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14224" w:rsidRPr="00DA195F" w:rsidRDefault="00E14224" w:rsidP="00E14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Капыревщинского сельского поселения Ярцевского района Смоленской области от 28.01.2022 №1.</w:t>
      </w:r>
    </w:p>
    <w:p w:rsidR="00E14224" w:rsidRPr="00DA195F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195F">
        <w:rPr>
          <w:rFonts w:ascii="Times New Roman" w:hAnsi="Times New Roman" w:cs="Times New Roman"/>
          <w:sz w:val="28"/>
          <w:szCs w:val="28"/>
        </w:rPr>
        <w:t>Проект решения Совета депутатов Капыревщинского сельского поселения «О внесении изменений в решение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 (далее - проект решения) представлен в Контрольно-ревизионную комиссию для проведения экспертизы.</w:t>
      </w:r>
      <w:proofErr w:type="gramEnd"/>
      <w:r w:rsidRPr="00DA195F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E14224" w:rsidRDefault="00E14224" w:rsidP="00E14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представленный проект решения разработан с целью уточнения доходной и расходной части бюджета. </w:t>
      </w:r>
    </w:p>
    <w:p w:rsidR="00E14224" w:rsidRPr="00E1422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Капыревщинского сельского поселения от 21.12.2023 №23 (в редакции решений от 29.02.2024 №01; 19.04.2024 №03; 13.05.2024 №04; 14.06.2024 №09; 29.07.2024 №10; 20.09.2024 №16; </w:t>
      </w:r>
      <w:r w:rsidRPr="00E14224">
        <w:rPr>
          <w:rFonts w:ascii="Times New Roman" w:hAnsi="Times New Roman" w:cs="Times New Roman"/>
          <w:sz w:val="28"/>
          <w:szCs w:val="28"/>
        </w:rPr>
        <w:t xml:space="preserve">16.10.2024 №17) утвержден общий объем доходов в сумме 29 933 233,46 рублей и общий объем расходов в сумме 30 365 080,31 рублей. </w:t>
      </w:r>
    </w:p>
    <w:p w:rsidR="00E14224" w:rsidRPr="00E1422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 w:cs="Times New Roman"/>
          <w:sz w:val="28"/>
          <w:szCs w:val="28"/>
        </w:rPr>
        <w:t>Дефицит бюджета утвержден в сумме 431 846,85 рублей.</w:t>
      </w:r>
    </w:p>
    <w:p w:rsidR="00E14224" w:rsidRPr="00E1422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 объем доходной и расходной части бюджета остаются в абсолютном выражении на ранее утвержденном уровне.</w:t>
      </w:r>
    </w:p>
    <w:p w:rsidR="00E14224" w:rsidRPr="00E1422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 w:cs="Times New Roman"/>
          <w:sz w:val="28"/>
          <w:szCs w:val="28"/>
        </w:rPr>
        <w:t xml:space="preserve">Необходимость внесения изменений в проект решения обусловлена уточнением бюджетных ассигнований по виду расходов бюджетной классификации. </w:t>
      </w:r>
    </w:p>
    <w:p w:rsidR="00E14224" w:rsidRP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14224" w:rsidRPr="00E14224" w:rsidRDefault="00E14224" w:rsidP="00E14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 w:cs="Times New Roman"/>
          <w:sz w:val="28"/>
          <w:szCs w:val="28"/>
        </w:rPr>
        <w:t xml:space="preserve">В представленном проекте решения сумма расходов бюджета остается на ранее утвержденном уровне в размере </w:t>
      </w:r>
    </w:p>
    <w:p w:rsidR="00E14224" w:rsidRPr="00E14224" w:rsidRDefault="00E14224" w:rsidP="00E14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4224">
        <w:rPr>
          <w:rFonts w:ascii="Times New Roman" w:hAnsi="Times New Roman" w:cs="Times New Roman"/>
          <w:sz w:val="28"/>
          <w:szCs w:val="28"/>
        </w:rPr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E14224" w:rsidRPr="00E14224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14224" w:rsidRPr="00E14224" w:rsidRDefault="00E14224" w:rsidP="00E1422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4224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Капыревщинского сельского поселения Ярцевского района Смоленской области приведена в таблице</w:t>
      </w:r>
    </w:p>
    <w:p w:rsidR="00E14224" w:rsidRPr="00E14224" w:rsidRDefault="00E14224" w:rsidP="00E1422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E14224" w:rsidRPr="00E14224" w:rsidRDefault="00E14224" w:rsidP="00E14224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14224">
        <w:rPr>
          <w:rFonts w:ascii="Times New Roman" w:hAnsi="Times New Roman" w:cs="Times New Roman"/>
          <w:i/>
          <w:sz w:val="24"/>
          <w:szCs w:val="24"/>
        </w:rPr>
        <w:t>руб.</w:t>
      </w:r>
    </w:p>
    <w:tbl>
      <w:tblPr>
        <w:tblStyle w:val="a3"/>
        <w:tblW w:w="9606" w:type="dxa"/>
        <w:tblLook w:val="04A0"/>
      </w:tblPr>
      <w:tblGrid>
        <w:gridCol w:w="4644"/>
        <w:gridCol w:w="1843"/>
        <w:gridCol w:w="1559"/>
        <w:gridCol w:w="1560"/>
      </w:tblGrid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14224" w:rsidRPr="00E14224" w:rsidRDefault="00E14224" w:rsidP="00D52654">
            <w:pPr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lastRenderedPageBreak/>
              <w:t>Наименование разделов, подразделов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Проект</w:t>
            </w:r>
          </w:p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8 818 630,70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8 818 630,70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1 259 475,81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1 259 475,81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7 313 740,54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7 313 740,54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39 414,35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39 414,35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843" w:type="dxa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191 000,00</w:t>
            </w:r>
          </w:p>
        </w:tc>
        <w:tc>
          <w:tcPr>
            <w:tcW w:w="1559" w:type="dxa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191 000,00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843" w:type="dxa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8 216 353,24</w:t>
            </w:r>
          </w:p>
        </w:tc>
        <w:tc>
          <w:tcPr>
            <w:tcW w:w="1559" w:type="dxa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8 216 353,24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-сельское хозяйство и рыболовство</w:t>
            </w:r>
          </w:p>
        </w:tc>
        <w:tc>
          <w:tcPr>
            <w:tcW w:w="1843" w:type="dxa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2 810 500,00</w:t>
            </w:r>
          </w:p>
        </w:tc>
        <w:tc>
          <w:tcPr>
            <w:tcW w:w="1559" w:type="dxa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2 810 500,00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5 405 853,24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5 405 853,24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12 014 728,87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12 014 728,87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467 500,00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358 300,00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-109 200,00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 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7 842 397,71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7 902 397,71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+60 000,00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3 704 831,16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3 754 031,16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+49 200,00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-культура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14224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14224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both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  <w:tr w:rsidR="00E14224" w:rsidRPr="00E14224" w:rsidTr="00D52654">
        <w:trPr>
          <w:trHeight w:val="268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4224" w:rsidRPr="00E14224" w:rsidRDefault="00E14224" w:rsidP="00D52654">
            <w:pPr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30 365 080,31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30 365 080,31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4224" w:rsidRPr="00E14224" w:rsidRDefault="00E14224" w:rsidP="00D52654">
            <w:pPr>
              <w:jc w:val="center"/>
              <w:rPr>
                <w:rFonts w:ascii="Times New Roman" w:hAnsi="Times New Roman" w:cs="Times New Roman"/>
              </w:rPr>
            </w:pPr>
            <w:r w:rsidRPr="00E14224">
              <w:rPr>
                <w:rFonts w:ascii="Times New Roman" w:hAnsi="Times New Roman" w:cs="Times New Roman"/>
              </w:rPr>
              <w:t>-</w:t>
            </w:r>
          </w:p>
        </w:tc>
      </w:tr>
    </w:tbl>
    <w:p w:rsidR="00E14224" w:rsidRPr="00311716" w:rsidRDefault="00E14224" w:rsidP="00E142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14224" w:rsidRPr="008B0A16" w:rsidRDefault="00E14224" w:rsidP="00E1422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8B0A16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8B0A16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8B0A16">
        <w:rPr>
          <w:rFonts w:ascii="Times New Roman" w:hAnsi="Times New Roman"/>
          <w:bCs/>
          <w:sz w:val="28"/>
          <w:szCs w:val="28"/>
        </w:rPr>
        <w:t>.</w:t>
      </w:r>
    </w:p>
    <w:p w:rsidR="00E14224" w:rsidRPr="008B0A16" w:rsidRDefault="00E14224" w:rsidP="00E142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224" w:rsidRPr="008D17DC" w:rsidRDefault="00E14224" w:rsidP="00560D5E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D4D82" w:rsidRPr="001C5B10" w:rsidRDefault="006D4D82" w:rsidP="001C5B10">
      <w:pPr>
        <w:rPr>
          <w:rFonts w:ascii="Times New Roman" w:hAnsi="Times New Roman" w:cs="Times New Roman"/>
          <w:sz w:val="28"/>
          <w:szCs w:val="28"/>
        </w:rPr>
      </w:pPr>
    </w:p>
    <w:sectPr w:rsidR="006D4D82" w:rsidRPr="001C5B10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DF48B2"/>
    <w:multiLevelType w:val="hybridMultilevel"/>
    <w:tmpl w:val="D2A46118"/>
    <w:lvl w:ilvl="0" w:tplc="EAAA1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40A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5C3"/>
    <w:rsid w:val="004379B6"/>
    <w:rsid w:val="00440866"/>
    <w:rsid w:val="00440D1A"/>
    <w:rsid w:val="00440DF9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7EB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6DEE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1B6D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D5E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620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11C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0D22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6CE8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16E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6D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24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29A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24572</TotalTime>
  <Pages>8</Pages>
  <Words>2666</Words>
  <Characters>15201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2021-09-20T05:57:00Z</dcterms:created>
  <dcterms:modified xsi:type="dcterms:W3CDTF">2025-05-22T11:27:00Z</dcterms:modified>
</cp:coreProperties>
</file>